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19" w:rsidRPr="00ED588F" w:rsidRDefault="00095819" w:rsidP="0009581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it-IT"/>
        </w:rPr>
      </w:pPr>
      <w:r w:rsidRPr="00ED588F">
        <w:rPr>
          <w:b/>
          <w:bCs/>
          <w:kern w:val="36"/>
          <w:sz w:val="48"/>
          <w:szCs w:val="48"/>
          <w:lang w:eastAsia="it-IT"/>
        </w:rPr>
        <w:t>Graduatorie III fascia ATA, cosa si intende per attestato o diploma di qualifica triennale rilasciati o riconosciuti dalle Regioni?</w:t>
      </w:r>
    </w:p>
    <w:p w:rsidR="00095819" w:rsidRDefault="00095819" w:rsidP="00095819">
      <w:pPr>
        <w:pStyle w:val="NormaleWeb"/>
      </w:pPr>
      <w:r>
        <w:t>Che cosa si intende, ai fini dell’accesso al profilo di collaboratore scolastico e a quelle di cuoco, guardarobiere e addetto alle aziende agrarie, per attestato o diploma di qualifica triennale rilasciati o riconosciuti dalle Regioni?</w:t>
      </w:r>
    </w:p>
    <w:p w:rsidR="00095819" w:rsidRDefault="00095819" w:rsidP="00095819">
      <w:pPr>
        <w:pStyle w:val="NormaleWeb"/>
      </w:pPr>
      <w:r>
        <w:t>A questa domanda ha risposto il Miur, con la dodicesima faq riguardante le graduatorie di istituto di III fascia del personale ATA.</w:t>
      </w:r>
    </w:p>
    <w:p w:rsidR="00095819" w:rsidRDefault="00095819" w:rsidP="00095819">
      <w:r>
        <w:rPr>
          <w:rStyle w:val="Enfasicorsivo"/>
        </w:rPr>
        <w:t>Faq 12 - Si intendono i titoli professionalizzanti rilasciati dagli istituti professionali statali o dai centri di formazione professionale, in esito ai percorsi di Istruzione e Formazione Professionale (IeFP) di cui all’articolo 17 comma 1 lettera a) del D. Lgs. 226/2005 ‘Norme generali e livelli essenziali delle prestazioni relativi al secondo ciclo del sistema educativo di istruzione e formazione, a norma dell’articolo 2 della legge 28 marzo 2003, n. 53’. Si allega la </w:t>
      </w:r>
      <w:hyperlink r:id="rId6" w:history="1">
        <w:r>
          <w:rPr>
            <w:rStyle w:val="Collegamentoipertestuale"/>
            <w:i/>
            <w:iCs/>
          </w:rPr>
          <w:t>tabella di confronto</w:t>
        </w:r>
      </w:hyperlink>
      <w:r>
        <w:rPr>
          <w:rStyle w:val="Enfasicorsivo"/>
        </w:rPr>
        <w:t> tra le qualifiche professionali triennali di cui all’accordo in conferenza stato-regioni 29 aprile 2010 ed i diplomi di qualifica triennale degli istituti professionali secondo il previgente ordinamento.</w:t>
      </w:r>
    </w:p>
    <w:p w:rsidR="00095819" w:rsidRDefault="00095819" w:rsidP="00095819">
      <w:pPr>
        <w:pStyle w:val="Corpotesto"/>
        <w:spacing w:before="74"/>
        <w:ind w:right="236"/>
        <w:rPr>
          <w:rFonts w:ascii="Times New Roman"/>
        </w:rPr>
      </w:pPr>
      <w:bookmarkStart w:id="0" w:name="_GoBack"/>
      <w:bookmarkEnd w:id="0"/>
    </w:p>
    <w:p w:rsidR="00095819" w:rsidRDefault="00095819">
      <w:pPr>
        <w:pStyle w:val="Corpotesto"/>
        <w:spacing w:before="74"/>
        <w:ind w:right="236"/>
        <w:jc w:val="right"/>
        <w:rPr>
          <w:rFonts w:ascii="Times New Roman"/>
        </w:rPr>
      </w:pPr>
    </w:p>
    <w:p w:rsidR="009F46F0" w:rsidRDefault="000E7558">
      <w:pPr>
        <w:pStyle w:val="Corpotesto"/>
        <w:spacing w:before="74"/>
        <w:ind w:right="236"/>
        <w:jc w:val="right"/>
        <w:rPr>
          <w:rFonts w:ascii="Times New Roman"/>
        </w:rPr>
      </w:pPr>
      <w:r>
        <w:rPr>
          <w:rFonts w:ascii="Times New Roman"/>
        </w:rPr>
        <w:t>TABELLA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</w:rPr>
        <w:t>3</w:t>
      </w:r>
    </w:p>
    <w:p w:rsidR="00095819" w:rsidRDefault="00095819">
      <w:pPr>
        <w:pStyle w:val="Corpotesto"/>
        <w:ind w:left="352" w:right="235"/>
        <w:jc w:val="center"/>
      </w:pPr>
    </w:p>
    <w:p w:rsidR="009F46F0" w:rsidRDefault="000E7558">
      <w:pPr>
        <w:pStyle w:val="Corpotesto"/>
        <w:ind w:left="352" w:right="235"/>
        <w:jc w:val="center"/>
      </w:pPr>
      <w:r>
        <w:t>TABELLA di CONFRONTO tra le QUALIFICHE PROFESSIONALI TRIENNALI di cui all’ACCORDO in CONFERENZA STATO-REGIONI 29 APRILE 2010 ed i DIPLOMI di QUALIFICA TRIENNALE degli ISTITUTI PROFESSIONALI SECONDO IL PREVIGENTE ORDINAMENTO.</w:t>
      </w:r>
    </w:p>
    <w:p w:rsidR="009F46F0" w:rsidRDefault="009F46F0">
      <w:pPr>
        <w:pStyle w:val="Corpotesto"/>
        <w:rPr>
          <w:sz w:val="20"/>
        </w:rPr>
      </w:pPr>
    </w:p>
    <w:p w:rsidR="009F46F0" w:rsidRDefault="009F46F0">
      <w:pPr>
        <w:pStyle w:val="Corpotesto"/>
        <w:spacing w:before="7"/>
        <w:rPr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4673"/>
      </w:tblGrid>
      <w:tr w:rsidR="009F46F0">
        <w:trPr>
          <w:trHeight w:val="1105"/>
        </w:trPr>
        <w:tc>
          <w:tcPr>
            <w:tcW w:w="4867" w:type="dxa"/>
            <w:tcBorders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spacing w:before="10"/>
              <w:rPr>
                <w:rFonts w:ascii="Arial Narrow"/>
                <w:b/>
                <w:sz w:val="23"/>
              </w:rPr>
            </w:pPr>
          </w:p>
          <w:p w:rsidR="009F46F0" w:rsidRDefault="000E7558">
            <w:pPr>
              <w:pStyle w:val="TableParagraph"/>
              <w:spacing w:before="1"/>
              <w:ind w:left="218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QUALIFICHE TRIENNALI</w:t>
            </w:r>
          </w:p>
          <w:p w:rsidR="009F46F0" w:rsidRDefault="000E7558">
            <w:pPr>
              <w:pStyle w:val="TableParagraph"/>
              <w:spacing w:before="1"/>
              <w:ind w:left="220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(Accordo in Conferenza Stato- Regioni del 29 aprile 2010)</w:t>
            </w:r>
          </w:p>
        </w:tc>
        <w:tc>
          <w:tcPr>
            <w:tcW w:w="4673" w:type="dxa"/>
            <w:tcBorders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ind w:left="9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DIPLOMI DI QUALIFICA TRIENNALE DEGLI ISTITUTI PROFESSIONALI DI STATO</w:t>
            </w:r>
          </w:p>
          <w:p w:rsidR="009F46F0" w:rsidRDefault="000E7558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 previgente ordinamento )</w:t>
            </w:r>
          </w:p>
        </w:tc>
      </w:tr>
      <w:tr w:rsidR="009F46F0">
        <w:trPr>
          <w:trHeight w:val="274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DELL’ABBIGLIAMENTO</w:t>
            </w:r>
          </w:p>
        </w:tc>
        <w:tc>
          <w:tcPr>
            <w:tcW w:w="4673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9F46F0" w:rsidRDefault="000E7558">
            <w:pPr>
              <w:pStyle w:val="TableParagraph"/>
              <w:spacing w:before="145"/>
              <w:ind w:left="9"/>
              <w:rPr>
                <w:sz w:val="24"/>
              </w:rPr>
            </w:pPr>
            <w:r>
              <w:rPr>
                <w:sz w:val="24"/>
              </w:rPr>
              <w:t>OPERATORE DELLA MODA</w:t>
            </w:r>
          </w:p>
        </w:tc>
      </w:tr>
      <w:tr w:rsidR="009F46F0">
        <w:trPr>
          <w:trHeight w:val="277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DELLE CALZATURE</w:t>
            </w:r>
          </w:p>
        </w:tc>
        <w:tc>
          <w:tcPr>
            <w:tcW w:w="4673" w:type="dxa"/>
            <w:vMerge/>
            <w:tcBorders>
              <w:top w:val="nil"/>
              <w:left w:val="single" w:sz="12" w:space="0" w:color="000000"/>
            </w:tcBorders>
          </w:tcPr>
          <w:p w:rsidR="009F46F0" w:rsidRDefault="009F46F0">
            <w:pPr>
              <w:rPr>
                <w:sz w:val="2"/>
                <w:szCs w:val="2"/>
              </w:rPr>
            </w:pPr>
          </w:p>
        </w:tc>
      </w:tr>
      <w:tr w:rsidR="009F46F0">
        <w:trPr>
          <w:trHeight w:val="274"/>
        </w:trPr>
        <w:tc>
          <w:tcPr>
            <w:tcW w:w="48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553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DELLE PRODUZIONI</w:t>
            </w:r>
          </w:p>
          <w:p w:rsidR="009F46F0" w:rsidRDefault="000E7558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CHIMICHE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spacing w:before="5"/>
              <w:rPr>
                <w:rFonts w:ascii="Arial Narrow"/>
                <w:b/>
                <w:sz w:val="23"/>
              </w:rPr>
            </w:pPr>
          </w:p>
          <w:p w:rsidR="009F46F0" w:rsidRDefault="000E7558">
            <w:pPr>
              <w:pStyle w:val="TableParagraph"/>
              <w:spacing w:before="1"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CHIMICO E BIOLOGICO</w:t>
            </w:r>
          </w:p>
        </w:tc>
      </w:tr>
      <w:tr w:rsidR="009F46F0">
        <w:trPr>
          <w:trHeight w:val="274"/>
        </w:trPr>
        <w:tc>
          <w:tcPr>
            <w:tcW w:w="48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277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EDILE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EDILE</w:t>
            </w:r>
          </w:p>
        </w:tc>
      </w:tr>
      <w:tr w:rsidR="009F46F0">
        <w:trPr>
          <w:trHeight w:val="274"/>
        </w:trPr>
        <w:tc>
          <w:tcPr>
            <w:tcW w:w="48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277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ELETTRICO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ELETTRICO</w:t>
            </w:r>
          </w:p>
        </w:tc>
      </w:tr>
      <w:tr w:rsidR="009F46F0">
        <w:trPr>
          <w:trHeight w:val="274"/>
        </w:trPr>
        <w:tc>
          <w:tcPr>
            <w:tcW w:w="48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277"/>
        </w:trPr>
        <w:tc>
          <w:tcPr>
            <w:tcW w:w="48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spacing w:before="8"/>
              <w:rPr>
                <w:rFonts w:ascii="Arial Narrow"/>
                <w:b/>
                <w:sz w:val="24"/>
              </w:rPr>
            </w:pPr>
          </w:p>
          <w:p w:rsidR="009F46F0" w:rsidRDefault="000E755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OPERATORE ELETTRONICO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ELETTRONICO</w:t>
            </w:r>
          </w:p>
        </w:tc>
      </w:tr>
      <w:tr w:rsidR="009F46F0">
        <w:trPr>
          <w:trHeight w:val="550"/>
        </w:trPr>
        <w:tc>
          <w:tcPr>
            <w:tcW w:w="4867" w:type="dxa"/>
            <w:vMerge/>
            <w:tcBorders>
              <w:top w:val="nil"/>
              <w:right w:val="single" w:sz="12" w:space="0" w:color="000000"/>
            </w:tcBorders>
          </w:tcPr>
          <w:p w:rsidR="009F46F0" w:rsidRDefault="009F46F0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PER LE</w:t>
            </w:r>
          </w:p>
          <w:p w:rsidR="009F46F0" w:rsidRDefault="000E755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TELECOMUNICAZIONI</w:t>
            </w:r>
          </w:p>
        </w:tc>
      </w:tr>
      <w:tr w:rsidR="009F46F0">
        <w:trPr>
          <w:trHeight w:val="277"/>
        </w:trPr>
        <w:tc>
          <w:tcPr>
            <w:tcW w:w="4867" w:type="dxa"/>
            <w:tcBorders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274"/>
        </w:trPr>
        <w:tc>
          <w:tcPr>
            <w:tcW w:w="48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rFonts w:ascii="Arial Narrow"/>
                <w:b/>
                <w:sz w:val="26"/>
              </w:rPr>
            </w:pPr>
          </w:p>
          <w:p w:rsidR="009F46F0" w:rsidRDefault="009F46F0">
            <w:pPr>
              <w:pStyle w:val="TableParagraph"/>
              <w:spacing w:before="3"/>
              <w:rPr>
                <w:rFonts w:ascii="Arial Narrow"/>
                <w:b/>
                <w:sz w:val="25"/>
              </w:rPr>
            </w:pPr>
          </w:p>
          <w:p w:rsidR="009F46F0" w:rsidRDefault="000E755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OPERATORE GRAFICO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OPERATORE GRAFICO PUBBLICITARIO</w:t>
            </w:r>
          </w:p>
        </w:tc>
      </w:tr>
      <w:tr w:rsidR="009F46F0">
        <w:trPr>
          <w:trHeight w:val="277"/>
        </w:trPr>
        <w:tc>
          <w:tcPr>
            <w:tcW w:w="4867" w:type="dxa"/>
            <w:vMerge/>
            <w:tcBorders>
              <w:top w:val="nil"/>
              <w:right w:val="single" w:sz="12" w:space="0" w:color="000000"/>
            </w:tcBorders>
          </w:tcPr>
          <w:p w:rsidR="009F46F0" w:rsidRDefault="009F46F0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PER L'INDUSTRIA GRAFICA</w:t>
            </w:r>
          </w:p>
        </w:tc>
      </w:tr>
      <w:tr w:rsidR="009F46F0">
        <w:trPr>
          <w:trHeight w:val="274"/>
        </w:trPr>
        <w:tc>
          <w:tcPr>
            <w:tcW w:w="4867" w:type="dxa"/>
            <w:vMerge/>
            <w:tcBorders>
              <w:top w:val="nil"/>
              <w:right w:val="single" w:sz="12" w:space="0" w:color="000000"/>
            </w:tcBorders>
          </w:tcPr>
          <w:p w:rsidR="009F46F0" w:rsidRDefault="009F46F0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FOTOGRAFICO</w:t>
            </w:r>
          </w:p>
        </w:tc>
      </w:tr>
      <w:tr w:rsidR="009F46F0">
        <w:trPr>
          <w:trHeight w:val="553"/>
        </w:trPr>
        <w:tc>
          <w:tcPr>
            <w:tcW w:w="4867" w:type="dxa"/>
            <w:vMerge/>
            <w:tcBorders>
              <w:top w:val="nil"/>
              <w:right w:val="single" w:sz="12" w:space="0" w:color="000000"/>
            </w:tcBorders>
          </w:tcPr>
          <w:p w:rsidR="009F46F0" w:rsidRDefault="009F46F0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DELLA COMUNICAZIONE</w:t>
            </w:r>
          </w:p>
          <w:p w:rsidR="009F46F0" w:rsidRDefault="000E7558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AUDIOVISIVA</w:t>
            </w:r>
          </w:p>
        </w:tc>
      </w:tr>
      <w:tr w:rsidR="009F46F0">
        <w:trPr>
          <w:trHeight w:val="274"/>
        </w:trPr>
        <w:tc>
          <w:tcPr>
            <w:tcW w:w="4867" w:type="dxa"/>
            <w:tcBorders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553"/>
        </w:trPr>
        <w:tc>
          <w:tcPr>
            <w:tcW w:w="4867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rFonts w:ascii="Arial Narrow"/>
                <w:b/>
                <w:sz w:val="26"/>
              </w:rPr>
            </w:pPr>
          </w:p>
          <w:p w:rsidR="009F46F0" w:rsidRDefault="009F46F0">
            <w:pPr>
              <w:pStyle w:val="TableParagraph"/>
              <w:rPr>
                <w:rFonts w:ascii="Arial Narrow"/>
                <w:b/>
                <w:sz w:val="26"/>
              </w:rPr>
            </w:pPr>
          </w:p>
          <w:p w:rsidR="009F46F0" w:rsidRDefault="009F46F0">
            <w:pPr>
              <w:pStyle w:val="TableParagraph"/>
              <w:rPr>
                <w:rFonts w:ascii="Arial Narrow"/>
                <w:b/>
                <w:sz w:val="26"/>
              </w:rPr>
            </w:pPr>
          </w:p>
          <w:p w:rsidR="009F46F0" w:rsidRDefault="009F46F0">
            <w:pPr>
              <w:pStyle w:val="TableParagraph"/>
              <w:spacing w:before="1"/>
              <w:rPr>
                <w:rFonts w:ascii="Arial Narrow"/>
                <w:b/>
                <w:sz w:val="24"/>
              </w:rPr>
            </w:pPr>
          </w:p>
          <w:p w:rsidR="009F46F0" w:rsidRDefault="000E7558">
            <w:pPr>
              <w:pStyle w:val="TableParagraph"/>
              <w:ind w:left="6" w:right="872"/>
              <w:rPr>
                <w:sz w:val="24"/>
              </w:rPr>
            </w:pPr>
            <w:r>
              <w:rPr>
                <w:sz w:val="24"/>
              </w:rPr>
              <w:t>OPERATORE DELLE LAVORAZIONI ARTISTICHE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DELL'ARTIGIANATO DEL</w:t>
            </w:r>
          </w:p>
          <w:p w:rsidR="009F46F0" w:rsidRDefault="000E7558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MARMO</w:t>
            </w:r>
          </w:p>
        </w:tc>
      </w:tr>
      <w:tr w:rsidR="009F46F0">
        <w:trPr>
          <w:trHeight w:val="550"/>
        </w:trPr>
        <w:tc>
          <w:tcPr>
            <w:tcW w:w="4867" w:type="dxa"/>
            <w:vMerge/>
            <w:tcBorders>
              <w:top w:val="nil"/>
              <w:right w:val="single" w:sz="12" w:space="0" w:color="000000"/>
            </w:tcBorders>
          </w:tcPr>
          <w:p w:rsidR="009F46F0" w:rsidRDefault="009F46F0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DELLE INDUSTRIE</w:t>
            </w:r>
          </w:p>
          <w:p w:rsidR="009F46F0" w:rsidRDefault="000E755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CERAMICHE</w:t>
            </w:r>
          </w:p>
        </w:tc>
      </w:tr>
      <w:tr w:rsidR="009F46F0">
        <w:trPr>
          <w:trHeight w:val="553"/>
        </w:trPr>
        <w:tc>
          <w:tcPr>
            <w:tcW w:w="4867" w:type="dxa"/>
            <w:vMerge/>
            <w:tcBorders>
              <w:top w:val="nil"/>
              <w:right w:val="single" w:sz="12" w:space="0" w:color="000000"/>
            </w:tcBorders>
          </w:tcPr>
          <w:p w:rsidR="009F46F0" w:rsidRDefault="009F46F0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DELLE LAVORAZIONI</w:t>
            </w:r>
          </w:p>
          <w:p w:rsidR="009F46F0" w:rsidRDefault="000E7558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CERAMICHE</w:t>
            </w:r>
          </w:p>
        </w:tc>
      </w:tr>
      <w:tr w:rsidR="009F46F0">
        <w:trPr>
          <w:trHeight w:val="274"/>
        </w:trPr>
        <w:tc>
          <w:tcPr>
            <w:tcW w:w="4867" w:type="dxa"/>
            <w:vMerge/>
            <w:tcBorders>
              <w:top w:val="nil"/>
              <w:right w:val="single" w:sz="12" w:space="0" w:color="000000"/>
            </w:tcBorders>
          </w:tcPr>
          <w:p w:rsidR="009F46F0" w:rsidRDefault="009F46F0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ORAFO</w:t>
            </w:r>
          </w:p>
        </w:tc>
      </w:tr>
      <w:tr w:rsidR="009F46F0">
        <w:trPr>
          <w:trHeight w:val="277"/>
        </w:trPr>
        <w:tc>
          <w:tcPr>
            <w:tcW w:w="4867" w:type="dxa"/>
            <w:vMerge/>
            <w:tcBorders>
              <w:top w:val="nil"/>
              <w:right w:val="single" w:sz="12" w:space="0" w:color="000000"/>
            </w:tcBorders>
          </w:tcPr>
          <w:p w:rsidR="009F46F0" w:rsidRDefault="009F46F0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DI LIUTERIA.</w:t>
            </w:r>
          </w:p>
        </w:tc>
      </w:tr>
      <w:tr w:rsidR="009F46F0">
        <w:trPr>
          <w:trHeight w:val="550"/>
        </w:trPr>
        <w:tc>
          <w:tcPr>
            <w:tcW w:w="4867" w:type="dxa"/>
            <w:vMerge/>
            <w:tcBorders>
              <w:top w:val="nil"/>
              <w:right w:val="single" w:sz="12" w:space="0" w:color="000000"/>
            </w:tcBorders>
          </w:tcPr>
          <w:p w:rsidR="009F46F0" w:rsidRDefault="009F46F0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DELL'INDUSTRIA DEL</w:t>
            </w:r>
          </w:p>
          <w:p w:rsidR="009F46F0" w:rsidRDefault="000E755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MARMO</w:t>
            </w:r>
          </w:p>
        </w:tc>
      </w:tr>
      <w:tr w:rsidR="009F46F0">
        <w:trPr>
          <w:trHeight w:val="553"/>
        </w:trPr>
        <w:tc>
          <w:tcPr>
            <w:tcW w:w="4867" w:type="dxa"/>
            <w:tcBorders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z w:val="24"/>
              </w:rPr>
              <w:t>OPERATORE DEL LEGNO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INDUSTRIA DEL MOBILE E</w:t>
            </w:r>
          </w:p>
          <w:p w:rsidR="009F46F0" w:rsidRDefault="000E7558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DELL'ARREDAMENTO</w:t>
            </w:r>
          </w:p>
        </w:tc>
      </w:tr>
      <w:tr w:rsidR="009F46F0">
        <w:trPr>
          <w:trHeight w:val="550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DELLE IMBARCAZIONI DA</w:t>
            </w:r>
          </w:p>
          <w:p w:rsidR="009F46F0" w:rsidRDefault="000E7558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DIPORTO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</w:pPr>
          </w:p>
        </w:tc>
      </w:tr>
      <w:tr w:rsidR="009F46F0">
        <w:trPr>
          <w:trHeight w:val="274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277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MECCANICO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MECCANICO</w:t>
            </w:r>
          </w:p>
        </w:tc>
      </w:tr>
      <w:tr w:rsidR="009F46F0">
        <w:trPr>
          <w:trHeight w:val="275"/>
        </w:trPr>
        <w:tc>
          <w:tcPr>
            <w:tcW w:w="4867" w:type="dxa"/>
            <w:tcBorders>
              <w:top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ALLA RIPARAZIONE DEI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</w:tbl>
    <w:p w:rsidR="009F46F0" w:rsidRDefault="009F46F0">
      <w:pPr>
        <w:rPr>
          <w:sz w:val="20"/>
        </w:rPr>
        <w:sectPr w:rsidR="009F46F0">
          <w:footerReference w:type="default" r:id="rId7"/>
          <w:type w:val="continuous"/>
          <w:pgSz w:w="11910" w:h="16840"/>
          <w:pgMar w:top="1320" w:right="1120" w:bottom="900" w:left="1000" w:header="720" w:footer="702" w:gutter="0"/>
          <w:pgNumType w:start="1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4673"/>
      </w:tblGrid>
      <w:tr w:rsidR="009F46F0">
        <w:trPr>
          <w:trHeight w:val="277"/>
        </w:trPr>
        <w:tc>
          <w:tcPr>
            <w:tcW w:w="4867" w:type="dxa"/>
            <w:tcBorders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VEICOLI A MOTORE</w:t>
            </w:r>
          </w:p>
        </w:tc>
        <w:tc>
          <w:tcPr>
            <w:tcW w:w="4673" w:type="dxa"/>
            <w:tcBorders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274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553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DI IMPIANTI</w:t>
            </w:r>
          </w:p>
          <w:p w:rsidR="009F46F0" w:rsidRDefault="000E7558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TERMOIDRAULICI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spacing w:before="3"/>
              <w:rPr>
                <w:rFonts w:ascii="Arial Narrow"/>
                <w:b/>
                <w:sz w:val="23"/>
              </w:rPr>
            </w:pPr>
          </w:p>
          <w:p w:rsidR="009F46F0" w:rsidRDefault="000E7558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MECCANICO TERMICO</w:t>
            </w:r>
          </w:p>
        </w:tc>
      </w:tr>
      <w:tr w:rsidR="009F46F0">
        <w:trPr>
          <w:trHeight w:val="274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553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before="128"/>
              <w:ind w:left="6"/>
              <w:rPr>
                <w:sz w:val="24"/>
              </w:rPr>
            </w:pPr>
            <w:r>
              <w:rPr>
                <w:sz w:val="24"/>
              </w:rPr>
              <w:t>OPERATORE DELLA RISTORAZIONE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SERVIZI DI RISTORAZIONE,</w:t>
            </w:r>
          </w:p>
          <w:p w:rsidR="009F46F0" w:rsidRDefault="000E7558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SETTORE CUCINA</w:t>
            </w:r>
          </w:p>
        </w:tc>
      </w:tr>
      <w:tr w:rsidR="009F46F0">
        <w:trPr>
          <w:trHeight w:val="550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SERVIZI DI RISTORAZIONE,</w:t>
            </w:r>
          </w:p>
          <w:p w:rsidR="009F46F0" w:rsidRDefault="000E7558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SETTORE SALA-BAR</w:t>
            </w:r>
          </w:p>
        </w:tc>
      </w:tr>
      <w:tr w:rsidR="009F46F0">
        <w:trPr>
          <w:trHeight w:val="277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550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AI SERVIZI DI PROMOZIONE</w:t>
            </w:r>
          </w:p>
          <w:p w:rsidR="009F46F0" w:rsidRDefault="000E7558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E ACCOGLIENZA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spacing w:before="1"/>
              <w:rPr>
                <w:rFonts w:ascii="Arial Narrow"/>
                <w:b/>
                <w:sz w:val="23"/>
              </w:rPr>
            </w:pPr>
          </w:p>
          <w:p w:rsidR="009F46F0" w:rsidRDefault="000E7558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DELL'IMPRESA TURISTICA</w:t>
            </w:r>
          </w:p>
        </w:tc>
      </w:tr>
      <w:tr w:rsidR="009F46F0">
        <w:trPr>
          <w:trHeight w:val="553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DEI SERVIZI DI</w:t>
            </w:r>
          </w:p>
          <w:p w:rsidR="009F46F0" w:rsidRDefault="000E7558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RICEVIMENTO</w:t>
            </w:r>
          </w:p>
        </w:tc>
      </w:tr>
      <w:tr w:rsidR="009F46F0">
        <w:trPr>
          <w:trHeight w:val="274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553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AMMINISTRATIVO -</w:t>
            </w:r>
          </w:p>
          <w:p w:rsidR="009F46F0" w:rsidRDefault="000E7558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SEGRETARIALE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DELLA GESTIONE</w:t>
            </w:r>
          </w:p>
          <w:p w:rsidR="009F46F0" w:rsidRDefault="000E7558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AZIENDALE</w:t>
            </w:r>
          </w:p>
        </w:tc>
      </w:tr>
      <w:tr w:rsidR="009F46F0">
        <w:trPr>
          <w:trHeight w:val="550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CENTRALINISTA TELEFONICO (NON</w:t>
            </w:r>
          </w:p>
          <w:p w:rsidR="009F46F0" w:rsidRDefault="000E7558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VEDENTE)</w:t>
            </w:r>
          </w:p>
        </w:tc>
      </w:tr>
      <w:tr w:rsidR="009F46F0">
        <w:trPr>
          <w:trHeight w:val="277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274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AI SERVIZI DI VENDITA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277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550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DEI SISTEMI E DEI SERVIZI</w:t>
            </w:r>
          </w:p>
          <w:p w:rsidR="009F46F0" w:rsidRDefault="000E7558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LOGISTICI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4"/>
              </w:rPr>
            </w:pPr>
          </w:p>
        </w:tc>
      </w:tr>
      <w:tr w:rsidR="009F46F0">
        <w:trPr>
          <w:trHeight w:val="277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550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DELLA TRASFORMAZIONE</w:t>
            </w:r>
          </w:p>
          <w:p w:rsidR="009F46F0" w:rsidRDefault="000E7558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AGROALIMENTARE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DELL'INDUSTRIA</w:t>
            </w:r>
          </w:p>
          <w:p w:rsidR="009F46F0" w:rsidRDefault="000E7558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DOLCIARIA</w:t>
            </w:r>
          </w:p>
        </w:tc>
      </w:tr>
      <w:tr w:rsidR="009F46F0">
        <w:trPr>
          <w:trHeight w:val="553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DELL'INDUSTRIA</w:t>
            </w:r>
          </w:p>
          <w:p w:rsidR="009F46F0" w:rsidRDefault="000E755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MOLITORIA</w:t>
            </w:r>
          </w:p>
        </w:tc>
      </w:tr>
      <w:tr w:rsidR="009F46F0">
        <w:trPr>
          <w:trHeight w:val="274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AGROINDUSTRIALE</w:t>
            </w:r>
          </w:p>
        </w:tc>
      </w:tr>
      <w:tr w:rsidR="009F46F0">
        <w:trPr>
          <w:trHeight w:val="277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274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0E755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AGRICOLO</w:t>
            </w: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AGROAMBIENTALE</w:t>
            </w:r>
          </w:p>
        </w:tc>
      </w:tr>
      <w:tr w:rsidR="009F46F0">
        <w:trPr>
          <w:trHeight w:val="277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0E7558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OPERATORE AGRITURISTICO</w:t>
            </w:r>
          </w:p>
        </w:tc>
      </w:tr>
      <w:tr w:rsidR="009F46F0">
        <w:trPr>
          <w:trHeight w:val="274"/>
        </w:trPr>
        <w:tc>
          <w:tcPr>
            <w:tcW w:w="48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46F0" w:rsidRDefault="009F46F0">
            <w:pPr>
              <w:pStyle w:val="TableParagraph"/>
              <w:rPr>
                <w:sz w:val="20"/>
              </w:rPr>
            </w:pPr>
          </w:p>
        </w:tc>
      </w:tr>
      <w:tr w:rsidR="009F46F0">
        <w:trPr>
          <w:trHeight w:val="277"/>
        </w:trPr>
        <w:tc>
          <w:tcPr>
            <w:tcW w:w="9540" w:type="dxa"/>
            <w:gridSpan w:val="2"/>
            <w:tcBorders>
              <w:top w:val="single" w:sz="12" w:space="0" w:color="000000"/>
            </w:tcBorders>
          </w:tcPr>
          <w:p w:rsidR="009F46F0" w:rsidRDefault="000E7558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OPERATORE DEL BENESSERE</w:t>
            </w:r>
          </w:p>
        </w:tc>
      </w:tr>
    </w:tbl>
    <w:p w:rsidR="000E7558" w:rsidRDefault="000E7558"/>
    <w:sectPr w:rsidR="000E7558">
      <w:pgSz w:w="11910" w:h="16840"/>
      <w:pgMar w:top="1400" w:right="1120" w:bottom="900" w:left="100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58" w:rsidRDefault="000E7558">
      <w:r>
        <w:separator/>
      </w:r>
    </w:p>
  </w:endnote>
  <w:endnote w:type="continuationSeparator" w:id="0">
    <w:p w:rsidR="000E7558" w:rsidRDefault="000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6F0" w:rsidRDefault="00095819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6026785</wp:posOffset>
              </wp:positionH>
              <wp:positionV relativeFrom="page">
                <wp:posOffset>10056495</wp:posOffset>
              </wp:positionV>
              <wp:extent cx="86233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6F0" w:rsidRDefault="000E755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5819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55pt;margin-top:791.85pt;width:67.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8sOrAIAAKg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" filled="f" stroked="f">
              <v:textbox inset="0,0,0,0">
                <w:txbxContent>
                  <w:p w:rsidR="009F46F0" w:rsidRDefault="000E755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5819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58" w:rsidRDefault="000E7558">
      <w:r>
        <w:separator/>
      </w:r>
    </w:p>
  </w:footnote>
  <w:footnote w:type="continuationSeparator" w:id="0">
    <w:p w:rsidR="000E7558" w:rsidRDefault="000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F0"/>
    <w:rsid w:val="00095819"/>
    <w:rsid w:val="000E7558"/>
    <w:rsid w:val="009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BC23E"/>
  <w15:docId w15:val="{D2A24796-BA20-4E27-ACF0-72AB8D06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Narrow" w:eastAsia="Arial Narrow" w:hAnsi="Arial Narrow" w:cs="Arial Narrow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0958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9581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95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ruzione.it/graduatoriedistituto_ata/allegati/Intesa%20del%2016%20dicembre%202010%20-%20Tabella%203%20correlazioni%20qualif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Intesa del 16 dicembre 2010 - Tabella 3</vt:lpstr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Intesa del 16 dicembre 2010 - Tabella 3</dc:title>
  <dc:creator>LOUIS</dc:creator>
  <cp:lastModifiedBy>LOUIS</cp:lastModifiedBy>
  <cp:revision>2</cp:revision>
  <dcterms:created xsi:type="dcterms:W3CDTF">2021-02-05T10:00:00Z</dcterms:created>
  <dcterms:modified xsi:type="dcterms:W3CDTF">2021-02-05T10:00:00Z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2011-02-24T00:00:00Z</vt:filetime>
  </property>
  <property fmtid="{D5CDD505-2E9C-101B-9397-08002B2CF9AE}" pid="3" name="Creator">
    <vt:lpwstr>Acrobat PDFMaker 9.0 per Word</vt:lpwstr>
  </property>
  <property fmtid="{D5CDD505-2E9C-101B-9397-08002B2CF9AE}" pid="4" name="LastSaved">
    <vt:filetime>2021-02-05T00:00:00Z</vt:filetime>
  </property>
</Properties>
</file>